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919"/>
        <w:gridCol w:w="6148"/>
      </w:tblGrid>
      <w:tr w14:paraId="412A9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09AE2A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设备/服务采购需求表</w:t>
            </w:r>
          </w:p>
        </w:tc>
      </w:tr>
      <w:tr w14:paraId="40A63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906A85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1C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0F457"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生命支持类设备</w:t>
            </w:r>
            <w:r>
              <w:rPr>
                <w:rFonts w:hint="eastAsia"/>
                <w:sz w:val="24"/>
                <w:lang w:val="en-US" w:eastAsia="zh-CN"/>
              </w:rPr>
              <w:t>维修备件</w:t>
            </w:r>
          </w:p>
        </w:tc>
      </w:tr>
      <w:tr w14:paraId="6C799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5FBEE4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9084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预算金额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0D5F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——</w:t>
            </w:r>
          </w:p>
        </w:tc>
      </w:tr>
      <w:tr w14:paraId="60C90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895EBA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E5D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数量/年限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3B1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一年一签，可续签2次</w:t>
            </w:r>
          </w:p>
        </w:tc>
      </w:tr>
      <w:tr w14:paraId="474C6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BBD844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649626286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7262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配置需求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E31C1">
            <w:pPr>
              <w:spacing w:beforeLines="50" w:afterLines="50" w:line="460" w:lineRule="exact"/>
              <w:ind w:firstLine="2640" w:firstLineChars="1100"/>
              <w:rPr>
                <w:rFonts w:ascii="宋体" w:hAnsi="宋体"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Cs/>
                <w:sz w:val="24"/>
                <w:szCs w:val="22"/>
              </w:rPr>
              <w:t>——</w:t>
            </w:r>
          </w:p>
        </w:tc>
      </w:tr>
      <w:tr w14:paraId="5D890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4B22612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03A32">
            <w:pPr>
              <w:rPr>
                <w:rFonts w:ascii="宋体" w:hAnsi="宋体"/>
                <w:color w:val="000000"/>
                <w:sz w:val="24"/>
              </w:rPr>
            </w:pPr>
          </w:p>
          <w:p w14:paraId="53812B56">
            <w:pPr>
              <w:rPr>
                <w:rFonts w:ascii="宋体" w:hAnsi="宋体"/>
                <w:color w:val="000000"/>
                <w:sz w:val="24"/>
              </w:rPr>
            </w:pPr>
          </w:p>
          <w:p w14:paraId="676446A2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设备技术性能/</w:t>
            </w:r>
          </w:p>
          <w:p w14:paraId="1F8EAEA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服务参数需求</w:t>
            </w:r>
          </w:p>
          <w:p w14:paraId="0C810AF4">
            <w:pPr>
              <w:rPr>
                <w:rFonts w:ascii="宋体" w:hAnsi="宋体"/>
                <w:color w:val="000000"/>
                <w:sz w:val="24"/>
              </w:rPr>
            </w:pPr>
          </w:p>
          <w:p w14:paraId="2FAA106F">
            <w:pPr>
              <w:rPr>
                <w:rFonts w:ascii="宋体" w:hAnsi="宋体"/>
                <w:color w:val="000000"/>
                <w:sz w:val="24"/>
              </w:rPr>
            </w:pPr>
          </w:p>
          <w:p w14:paraId="2FD6E36E">
            <w:pPr>
              <w:rPr>
                <w:rFonts w:ascii="宋体" w:hAnsi="宋体"/>
                <w:color w:val="000000"/>
                <w:sz w:val="24"/>
              </w:rPr>
            </w:pPr>
          </w:p>
          <w:p w14:paraId="744F8F61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72C3">
            <w:pPr>
              <w:spacing w:beforeLines="50" w:afterLines="50" w:line="460" w:lineRule="exact"/>
              <w:ind w:firstLine="480" w:firstLineChars="200"/>
              <w:jc w:val="left"/>
              <w:rPr>
                <w:rFonts w:ascii="宋体" w:hAnsi="宋体"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Cs/>
                <w:sz w:val="24"/>
                <w:szCs w:val="22"/>
              </w:rPr>
              <w:t>1</w:t>
            </w:r>
            <w:r>
              <w:rPr>
                <w:rFonts w:ascii="宋体" w:hAnsi="宋体"/>
                <w:bCs/>
                <w:sz w:val="24"/>
                <w:szCs w:val="22"/>
              </w:rPr>
              <w:t>.</w:t>
            </w:r>
            <w:r>
              <w:rPr>
                <w:rFonts w:hint="eastAsia" w:ascii="宋体" w:hAnsi="宋体"/>
                <w:bCs/>
                <w:sz w:val="24"/>
                <w:szCs w:val="22"/>
              </w:rPr>
              <w:t>维修范围：对全院所有心电监护仪（包括转运监护仪）、注射泵、输液泵、营养泵、除颤仪等设备进行维修，包括设备主体、云台、联网服务等软硬件</w:t>
            </w:r>
          </w:p>
          <w:p w14:paraId="1E93CF40">
            <w:pPr>
              <w:spacing w:beforeLines="50" w:afterLines="50" w:line="460" w:lineRule="exact"/>
              <w:ind w:firstLine="480" w:firstLineChars="200"/>
              <w:jc w:val="left"/>
              <w:rPr>
                <w:rFonts w:ascii="宋体" w:hAnsi="宋体"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Cs/>
                <w:sz w:val="24"/>
                <w:szCs w:val="22"/>
              </w:rPr>
              <w:t>2.费用包含设备定期的巡检保养、故障备件的更换等。</w:t>
            </w:r>
          </w:p>
          <w:p w14:paraId="3FDF1B5E">
            <w:pPr>
              <w:spacing w:beforeLines="50" w:afterLines="50" w:line="460" w:lineRule="exact"/>
              <w:ind w:firstLine="480" w:firstLineChars="200"/>
              <w:jc w:val="left"/>
              <w:rPr>
                <w:rFonts w:ascii="宋体" w:hAnsi="宋体"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Cs/>
                <w:sz w:val="24"/>
                <w:szCs w:val="22"/>
              </w:rPr>
              <w:t>3</w:t>
            </w:r>
            <w:r>
              <w:rPr>
                <w:rFonts w:ascii="宋体" w:hAnsi="宋体"/>
                <w:bCs/>
                <w:sz w:val="24"/>
                <w:szCs w:val="22"/>
              </w:rPr>
              <w:t>.</w:t>
            </w:r>
            <w:r>
              <w:rPr>
                <w:rFonts w:hint="eastAsia" w:ascii="宋体" w:hAnsi="宋体"/>
                <w:bCs/>
                <w:sz w:val="24"/>
                <w:szCs w:val="22"/>
              </w:rPr>
              <w:t>提供不限次数的现场人工技术服务和培训指导。</w:t>
            </w:r>
          </w:p>
          <w:p w14:paraId="6674F92A">
            <w:pPr>
              <w:spacing w:beforeLines="50" w:afterLines="50" w:line="460" w:lineRule="exact"/>
              <w:ind w:firstLine="480" w:firstLineChars="200"/>
              <w:jc w:val="left"/>
              <w:rPr>
                <w:rFonts w:ascii="宋体" w:hAnsi="宋体"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Cs/>
                <w:sz w:val="24"/>
                <w:szCs w:val="22"/>
              </w:rPr>
              <w:t>4</w:t>
            </w:r>
            <w:r>
              <w:rPr>
                <w:rFonts w:ascii="宋体" w:hAnsi="宋体"/>
                <w:bCs/>
                <w:sz w:val="24"/>
                <w:szCs w:val="22"/>
              </w:rPr>
              <w:t>.</w:t>
            </w:r>
            <w:r>
              <w:rPr>
                <w:rFonts w:hint="eastAsia" w:ascii="宋体" w:hAnsi="宋体"/>
                <w:bCs/>
                <w:sz w:val="24"/>
                <w:szCs w:val="22"/>
              </w:rPr>
              <w:t>接到故障报修电话后，半小时内做出响应，4小时内到达现场，24小时内解决设备故障。</w:t>
            </w:r>
          </w:p>
          <w:p w14:paraId="263D46A4">
            <w:pPr>
              <w:spacing w:beforeLines="50" w:afterLines="50" w:line="460" w:lineRule="exact"/>
              <w:ind w:firstLine="480" w:firstLineChars="200"/>
              <w:jc w:val="left"/>
              <w:rPr>
                <w:rFonts w:ascii="宋体" w:hAnsi="宋体"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Cs/>
                <w:sz w:val="24"/>
                <w:szCs w:val="22"/>
              </w:rPr>
              <w:t>5</w:t>
            </w:r>
            <w:r>
              <w:rPr>
                <w:rFonts w:ascii="宋体" w:hAnsi="宋体"/>
                <w:bCs/>
                <w:sz w:val="24"/>
                <w:szCs w:val="22"/>
              </w:rPr>
              <w:t>.</w:t>
            </w:r>
            <w:r>
              <w:rPr>
                <w:rFonts w:hint="eastAsia" w:ascii="宋体" w:hAnsi="宋体"/>
                <w:bCs/>
                <w:sz w:val="24"/>
                <w:szCs w:val="22"/>
              </w:rPr>
              <w:t>每半年至少一次保养、每季度一次巡检。</w:t>
            </w:r>
          </w:p>
          <w:p w14:paraId="26650521">
            <w:pPr>
              <w:spacing w:beforeLines="50" w:afterLines="50" w:line="460" w:lineRule="exact"/>
              <w:ind w:firstLine="480" w:firstLineChars="200"/>
              <w:jc w:val="left"/>
              <w:rPr>
                <w:rFonts w:ascii="宋体" w:hAnsi="宋体"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Cs/>
                <w:sz w:val="24"/>
                <w:szCs w:val="22"/>
              </w:rPr>
              <w:t>6</w:t>
            </w:r>
            <w:r>
              <w:rPr>
                <w:rFonts w:ascii="宋体" w:hAnsi="宋体"/>
                <w:bCs/>
                <w:sz w:val="24"/>
                <w:szCs w:val="22"/>
              </w:rPr>
              <w:t>.</w:t>
            </w:r>
            <w:r>
              <w:rPr>
                <w:rFonts w:hint="eastAsia" w:ascii="宋体" w:hAnsi="宋体"/>
                <w:bCs/>
                <w:sz w:val="24"/>
                <w:szCs w:val="22"/>
              </w:rPr>
              <w:t>更换配件需确保恢复产品原有性能，安装完毕后达到原厂运行标准。</w:t>
            </w:r>
          </w:p>
          <w:p w14:paraId="1CDAE175">
            <w:pPr>
              <w:spacing w:beforeLines="50" w:afterLines="50" w:line="460" w:lineRule="exact"/>
              <w:ind w:firstLine="480" w:firstLineChars="200"/>
              <w:jc w:val="left"/>
              <w:rPr>
                <w:rFonts w:ascii="宋体" w:hAnsi="宋体"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Cs/>
                <w:sz w:val="24"/>
                <w:szCs w:val="22"/>
              </w:rPr>
              <w:t>7</w:t>
            </w:r>
            <w:r>
              <w:rPr>
                <w:rFonts w:ascii="宋体" w:hAnsi="宋体"/>
                <w:bCs/>
                <w:sz w:val="24"/>
                <w:szCs w:val="22"/>
              </w:rPr>
              <w:t>.</w:t>
            </w:r>
            <w:r>
              <w:rPr>
                <w:rFonts w:hint="eastAsia" w:ascii="宋体" w:hAnsi="宋体"/>
                <w:bCs/>
                <w:sz w:val="24"/>
                <w:szCs w:val="22"/>
              </w:rPr>
              <w:t>每次维修、保养、巡检需向设备使用科室出具相应的记录证明，由使用科室确认签字。每年度服务期满提供年度服务报告。</w:t>
            </w:r>
          </w:p>
          <w:p w14:paraId="2D252BB0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E6E6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6AA06F4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F24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1C62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20EA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0CE9195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B5BC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DA3E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5C0C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B1F5ED0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8AF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DA56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887A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FF5AB9D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D6A0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BBA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6B3E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C9C97EC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C5E4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BCE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AAF1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DAA6EF8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FF1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91C9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7D18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24D9BBB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C05B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6D80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9305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D6F6F94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40D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2A9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7D5F2754"/>
    <w:p w14:paraId="1C2005E8"/>
    <w:p w14:paraId="53ECC528"/>
    <w:p w14:paraId="39A18283"/>
    <w:p w14:paraId="517570CB"/>
    <w:p w14:paraId="7EDFADE7"/>
    <w:p w14:paraId="53A58D72"/>
    <w:p w14:paraId="129F5D24"/>
    <w:p w14:paraId="48630837"/>
    <w:p w14:paraId="4C4D0430"/>
    <w:p w14:paraId="54D195E5"/>
    <w:p w14:paraId="1C682A4B"/>
    <w:p w14:paraId="64B8A1E9"/>
    <w:p w14:paraId="7D06E39C"/>
    <w:p w14:paraId="6A2AB8F8"/>
    <w:p w14:paraId="0B908699"/>
    <w:p w14:paraId="78DC54C5"/>
    <w:p w14:paraId="71A81CF1"/>
    <w:p w14:paraId="50469682"/>
    <w:p w14:paraId="7CBDE0F8"/>
    <w:p w14:paraId="7F9EC14F"/>
    <w:p w14:paraId="3738CA80"/>
    <w:p w14:paraId="2910F639"/>
    <w:p w14:paraId="274DDA64"/>
    <w:p w14:paraId="787BA6C3"/>
    <w:p w14:paraId="02B31656"/>
    <w:p w14:paraId="6E9F8144"/>
    <w:p w14:paraId="51581900"/>
    <w:p w14:paraId="2EF7E334"/>
    <w:p w14:paraId="09B527C8"/>
    <w:p w14:paraId="591DF779"/>
    <w:p w14:paraId="4A2A372A"/>
    <w:p w14:paraId="479772D9"/>
    <w:p w14:paraId="0DF37DB7"/>
    <w:p w14:paraId="29DB5996"/>
    <w:p w14:paraId="0D0F21EB"/>
    <w:p w14:paraId="537CB2F6"/>
    <w:p w14:paraId="3B7862CE"/>
    <w:p w14:paraId="71E31BEA"/>
    <w:p w14:paraId="5073D574"/>
    <w:p w14:paraId="7E305D59"/>
    <w:p w14:paraId="5B96132F"/>
    <w:p w14:paraId="293FA8E5">
      <w:pPr>
        <w:pStyle w:val="2"/>
      </w:pPr>
      <w:r>
        <w:rPr>
          <w:rFonts w:hint="eastAsia"/>
        </w:rPr>
        <w:t>附件一</w:t>
      </w:r>
    </w:p>
    <w:p w14:paraId="67801054">
      <w:pPr>
        <w:jc w:val="center"/>
      </w:pPr>
      <w:r>
        <w:rPr>
          <w:rFonts w:hint="eastAsia"/>
          <w:b/>
          <w:bCs/>
          <w:sz w:val="28"/>
          <w:szCs w:val="36"/>
        </w:rPr>
        <w:t>设备明细</w:t>
      </w:r>
    </w:p>
    <w:p w14:paraId="4636B59D"/>
    <w:tbl>
      <w:tblPr>
        <w:tblStyle w:val="5"/>
        <w:tblW w:w="823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896"/>
        <w:gridCol w:w="3260"/>
      </w:tblGrid>
      <w:tr w14:paraId="43AEE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1EEF3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A378F7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铭牌名称</w:t>
            </w:r>
          </w:p>
        </w:tc>
        <w:tc>
          <w:tcPr>
            <w:tcW w:w="3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43AC0D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生产厂家</w:t>
            </w:r>
          </w:p>
        </w:tc>
      </w:tr>
      <w:tr w14:paraId="7ABB1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3C54B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0073B3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病人监护仪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0EC08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德国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PHILIPS</w:t>
            </w:r>
          </w:p>
        </w:tc>
      </w:tr>
      <w:tr w14:paraId="7299B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CF7842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C0AB7C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病人监护仪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9B8E2E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深圳迈瑞</w:t>
            </w:r>
          </w:p>
        </w:tc>
      </w:tr>
      <w:tr w14:paraId="7D4C5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A2E36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9E5E5C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病人监护仪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428235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飞利浦金科威（深圳）实业有限公司</w:t>
            </w:r>
          </w:p>
        </w:tc>
      </w:tr>
      <w:tr w14:paraId="408D1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04603C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AD1CFD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病人监护仪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36E5C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上海光电</w:t>
            </w:r>
          </w:p>
        </w:tc>
      </w:tr>
      <w:tr w14:paraId="09E37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C0FD47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C14DDE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病人监护仪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208412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深圳和心重典医疗设备有限公司</w:t>
            </w:r>
          </w:p>
        </w:tc>
      </w:tr>
      <w:tr w14:paraId="549CE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ACB742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52D863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病人监护仪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A0F97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日本光电</w:t>
            </w:r>
          </w:p>
        </w:tc>
      </w:tr>
      <w:tr w14:paraId="104B3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9EF14F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0C1B5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病人监护仪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9DD0B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美国PHILIPS</w:t>
            </w:r>
          </w:p>
        </w:tc>
      </w:tr>
      <w:tr w14:paraId="1C855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3A562A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316F1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病人监护仪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F52C4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无锡GE</w:t>
            </w:r>
          </w:p>
        </w:tc>
      </w:tr>
      <w:tr w14:paraId="3024E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0029B1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70A48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病人监护仪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6A5E1B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北京麦邦</w:t>
            </w:r>
          </w:p>
        </w:tc>
      </w:tr>
      <w:tr w14:paraId="59602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4A45E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8ECB80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病人监护仪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9DF0E1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上海光电</w:t>
            </w:r>
          </w:p>
        </w:tc>
      </w:tr>
      <w:tr w14:paraId="6930F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81437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7EDEF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病人监护仪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396F0C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美国伟伦</w:t>
            </w:r>
          </w:p>
        </w:tc>
      </w:tr>
      <w:tr w14:paraId="18493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AD34D9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3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3534D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病人监护仪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394B5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苏州百慧华业</w:t>
            </w:r>
          </w:p>
        </w:tc>
      </w:tr>
      <w:tr w14:paraId="44365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789C4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3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29F069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病人监护仪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2F9A7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德国METRAX</w:t>
            </w:r>
          </w:p>
        </w:tc>
      </w:tr>
      <w:tr w14:paraId="666EC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EBB15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3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57D46A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病人监护仪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98F1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美国ZOLL</w:t>
            </w:r>
          </w:p>
        </w:tc>
      </w:tr>
      <w:tr w14:paraId="2CAC8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7D5DED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3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EF54B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病人监护仪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08C075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德国METRAX</w:t>
            </w:r>
          </w:p>
        </w:tc>
      </w:tr>
      <w:tr w14:paraId="58CC3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D3A53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3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57466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输液泵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684761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袋鼠</w:t>
            </w:r>
          </w:p>
        </w:tc>
      </w:tr>
      <w:tr w14:paraId="29EF5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80F826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3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0FC63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注射泵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89E31E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袋鼠</w:t>
            </w:r>
          </w:p>
        </w:tc>
      </w:tr>
      <w:tr w14:paraId="54B52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4ED390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3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0FB1B8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营养泵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3609F0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袋鼠</w:t>
            </w:r>
          </w:p>
        </w:tc>
      </w:tr>
      <w:tr w14:paraId="1173A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12FA1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3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2512C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输液泵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2E131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史密斯</w:t>
            </w:r>
          </w:p>
        </w:tc>
      </w:tr>
      <w:tr w14:paraId="2C5A8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BCF6D9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3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BB6510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注射泵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80AA8A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史密斯</w:t>
            </w:r>
          </w:p>
        </w:tc>
      </w:tr>
      <w:tr w14:paraId="22C67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A3B110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3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522A77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营养泵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FA021A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史密斯</w:t>
            </w:r>
          </w:p>
        </w:tc>
      </w:tr>
      <w:tr w14:paraId="0CFA9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F862F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3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E9B93A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输液泵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DD67B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阿童木</w:t>
            </w:r>
          </w:p>
        </w:tc>
      </w:tr>
      <w:tr w14:paraId="5291D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313A71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3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22E67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注射泵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C2954C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阿童木</w:t>
            </w:r>
          </w:p>
        </w:tc>
      </w:tr>
      <w:tr w14:paraId="706B7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86BB90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3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BD5EF0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营养泵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645E6C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阿童木</w:t>
            </w:r>
          </w:p>
        </w:tc>
      </w:tr>
      <w:tr w14:paraId="66D9F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F5946D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3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87F8D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输液泵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11BA1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费森尤斯卡比</w:t>
            </w:r>
          </w:p>
        </w:tc>
      </w:tr>
      <w:tr w14:paraId="2584D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D3BD69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3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62E4F3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注射泵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30896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费森尤斯卡比</w:t>
            </w:r>
          </w:p>
        </w:tc>
      </w:tr>
      <w:tr w14:paraId="652D8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4A25E0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3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DC772F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营养泵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2B89B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费森尤斯卡比</w:t>
            </w:r>
          </w:p>
        </w:tc>
      </w:tr>
      <w:tr w14:paraId="5FF52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ABAB4E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3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C617A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输液泵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80C6CF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贝朗</w:t>
            </w:r>
          </w:p>
        </w:tc>
      </w:tr>
      <w:tr w14:paraId="7FD0A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DD750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3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ED885B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注射泵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A4ED81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贝朗</w:t>
            </w:r>
          </w:p>
        </w:tc>
      </w:tr>
      <w:tr w14:paraId="3756D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EDB60B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3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60ABC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营养泵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ECB9B7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贝朗</w:t>
            </w:r>
          </w:p>
        </w:tc>
      </w:tr>
      <w:tr w14:paraId="7E032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3B09BB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3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346A85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输液泵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CB333D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威高</w:t>
            </w:r>
          </w:p>
        </w:tc>
      </w:tr>
      <w:tr w14:paraId="3E5CD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89A8C1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3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5F851B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注射泵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E66A6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威高</w:t>
            </w:r>
          </w:p>
        </w:tc>
      </w:tr>
      <w:tr w14:paraId="15656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CB8A92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3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E9E47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营养泵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0171D5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威高</w:t>
            </w:r>
          </w:p>
        </w:tc>
      </w:tr>
      <w:tr w14:paraId="255F2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EC39E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3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7EB78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除颤仪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620511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普美康</w:t>
            </w:r>
          </w:p>
        </w:tc>
      </w:tr>
      <w:tr w14:paraId="6E652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E492FF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3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0DB05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除颤仪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250EC1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曼吉世</w:t>
            </w:r>
          </w:p>
        </w:tc>
      </w:tr>
      <w:tr w14:paraId="62082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F7EC6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3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670866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除颤仪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B9B97A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迈瑞</w:t>
            </w:r>
          </w:p>
        </w:tc>
      </w:tr>
      <w:tr w14:paraId="58992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D6AF38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3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63904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除颤仪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A0D89A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贝克森</w:t>
            </w:r>
          </w:p>
        </w:tc>
      </w:tr>
      <w:tr w14:paraId="41DBF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D9916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3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FE5A1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除颤仪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FD86B3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ZOLL</w:t>
            </w:r>
          </w:p>
        </w:tc>
      </w:tr>
    </w:tbl>
    <w:p w14:paraId="5CF9BB7F"/>
    <w:p w14:paraId="11EFB1A0"/>
    <w:p w14:paraId="75047C23"/>
    <w:p w14:paraId="3D1CEE4F"/>
    <w:p w14:paraId="7D2AB9C7">
      <w:r>
        <w:rPr>
          <w:rFonts w:hint="eastAsia"/>
        </w:rPr>
        <w:t>附件二：</w:t>
      </w:r>
    </w:p>
    <w:p w14:paraId="2034918B">
      <w:pPr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>设备维修配件明细</w:t>
      </w:r>
    </w:p>
    <w:p w14:paraId="4FCEFF24">
      <w:pPr>
        <w:jc w:val="center"/>
      </w:pPr>
    </w:p>
    <w:tbl>
      <w:tblPr>
        <w:tblStyle w:val="5"/>
        <w:tblW w:w="766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2"/>
        <w:gridCol w:w="2835"/>
        <w:gridCol w:w="2552"/>
      </w:tblGrid>
      <w:tr w14:paraId="34B95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CE2B525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类别</w:t>
            </w:r>
          </w:p>
        </w:tc>
        <w:tc>
          <w:tcPr>
            <w:tcW w:w="28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294679C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2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6A2E69C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</w:tr>
      <w:tr w14:paraId="7A9BC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644D0E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维修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F2508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主板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AF05E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个</w:t>
            </w:r>
          </w:p>
        </w:tc>
      </w:tr>
      <w:tr w14:paraId="66F87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2919F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维修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D7344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电源板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153DC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个</w:t>
            </w:r>
          </w:p>
        </w:tc>
      </w:tr>
      <w:tr w14:paraId="1BA8E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152AD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维修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EE90BC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心电板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B5F48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个</w:t>
            </w:r>
          </w:p>
        </w:tc>
      </w:tr>
      <w:tr w14:paraId="570B5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408E2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维修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2C3838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血氧板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94B757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个</w:t>
            </w:r>
          </w:p>
        </w:tc>
      </w:tr>
      <w:tr w14:paraId="5E239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C4801A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维修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F41DFD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血压板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5C453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个</w:t>
            </w:r>
          </w:p>
        </w:tc>
      </w:tr>
      <w:tr w14:paraId="0A6F5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AB3D3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维修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09859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高压板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ADD6F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个</w:t>
            </w:r>
          </w:p>
        </w:tc>
      </w:tr>
      <w:tr w14:paraId="74CBB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67922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维修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934285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显示板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3D56B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个</w:t>
            </w:r>
          </w:p>
        </w:tc>
      </w:tr>
      <w:tr w14:paraId="5F4B6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82EF79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维修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6F23BB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按键板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A6E26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个</w:t>
            </w:r>
          </w:p>
        </w:tc>
      </w:tr>
      <w:tr w14:paraId="31E77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3BDA6B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维修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C0F8F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前面板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AEF39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个</w:t>
            </w:r>
          </w:p>
        </w:tc>
      </w:tr>
      <w:tr w14:paraId="7D98E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E2C538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维修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21367B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多功能板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3BFE94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个</w:t>
            </w:r>
          </w:p>
        </w:tc>
      </w:tr>
      <w:tr w14:paraId="518CE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A1A8A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维修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7DFEFC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网卡板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3D7DBA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个</w:t>
            </w:r>
          </w:p>
        </w:tc>
      </w:tr>
      <w:tr w14:paraId="3204A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899DAF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维修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A5E6EA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充电板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EBAD8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个</w:t>
            </w:r>
          </w:p>
        </w:tc>
      </w:tr>
      <w:tr w14:paraId="6DB3F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C629DE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维修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ED2280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参数板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C21FB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个</w:t>
            </w:r>
          </w:p>
        </w:tc>
      </w:tr>
      <w:tr w14:paraId="53502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90FC0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维修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708FD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触摸屏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9D82E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个</w:t>
            </w:r>
          </w:p>
        </w:tc>
      </w:tr>
      <w:tr w14:paraId="6960C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9D6997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维修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30C33A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外壳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325558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个</w:t>
            </w:r>
          </w:p>
        </w:tc>
      </w:tr>
      <w:tr w14:paraId="56757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76539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维修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B4606A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液晶屏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CC2C1E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个</w:t>
            </w:r>
          </w:p>
        </w:tc>
      </w:tr>
      <w:tr w14:paraId="4C234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390BED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维修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CC349D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密码器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5B898B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个</w:t>
            </w:r>
          </w:p>
        </w:tc>
      </w:tr>
      <w:tr w14:paraId="58E09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152831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维修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9AB9F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插件框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4CA96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个</w:t>
            </w:r>
          </w:p>
        </w:tc>
      </w:tr>
      <w:tr w14:paraId="7D794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EBD16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维修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375B13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显示屏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FC0BA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个</w:t>
            </w:r>
          </w:p>
        </w:tc>
      </w:tr>
      <w:tr w14:paraId="2C300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B0268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维修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038D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报警键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317335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个</w:t>
            </w:r>
          </w:p>
        </w:tc>
      </w:tr>
      <w:tr w14:paraId="1526C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065035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维修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ABE058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气泵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7B4F76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个</w:t>
            </w:r>
          </w:p>
        </w:tc>
      </w:tr>
      <w:tr w14:paraId="606A1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A4D6E6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维修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69440E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测量服务器维修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807FBF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个</w:t>
            </w:r>
          </w:p>
        </w:tc>
      </w:tr>
      <w:tr w14:paraId="7AC15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71A82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维修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ECDF1C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编码器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82D789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个</w:t>
            </w:r>
          </w:p>
        </w:tc>
      </w:tr>
      <w:tr w14:paraId="13EE4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54DC1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维修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D00DD6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风扇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395C6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个</w:t>
            </w:r>
          </w:p>
        </w:tc>
      </w:tr>
      <w:tr w14:paraId="721FB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36D04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维修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64090A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视频转换板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AB8F0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个</w:t>
            </w:r>
          </w:p>
        </w:tc>
      </w:tr>
      <w:tr w14:paraId="63E6D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BFF49F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配件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52566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心电三导电缆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FC66ED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根</w:t>
            </w:r>
          </w:p>
        </w:tc>
      </w:tr>
      <w:tr w14:paraId="7FEEA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CFB745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配件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ED5818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心电三导联线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D6096B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套</w:t>
            </w:r>
          </w:p>
        </w:tc>
      </w:tr>
      <w:tr w14:paraId="2D3DF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6EF6A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配件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327035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心电五导电缆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5BDCC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根</w:t>
            </w:r>
          </w:p>
        </w:tc>
      </w:tr>
      <w:tr w14:paraId="58151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BB091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配件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D8858D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心电五导联线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AA63A7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套</w:t>
            </w:r>
          </w:p>
        </w:tc>
      </w:tr>
      <w:tr w14:paraId="1F3D6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555A0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配件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E8C7AB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一体心电三导联线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3FD73E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套</w:t>
            </w:r>
          </w:p>
        </w:tc>
      </w:tr>
      <w:tr w14:paraId="1E08C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CFD1A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配件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03FC21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一体心电五导联线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3CFFC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套</w:t>
            </w:r>
          </w:p>
        </w:tc>
      </w:tr>
      <w:tr w14:paraId="04528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CFBE7B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配件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C8D645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血氧探头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5E16C9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个</w:t>
            </w:r>
          </w:p>
        </w:tc>
      </w:tr>
      <w:tr w14:paraId="32112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FF981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配件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1F60B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血氧电缆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2CF62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根</w:t>
            </w:r>
          </w:p>
        </w:tc>
      </w:tr>
      <w:tr w14:paraId="7AAF0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FE1FC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配件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65C24D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一体血氧探头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8E0D0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个</w:t>
            </w:r>
          </w:p>
        </w:tc>
      </w:tr>
      <w:tr w14:paraId="1362A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6F7936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配件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83A999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儿童单管袖带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77F3C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付</w:t>
            </w:r>
          </w:p>
        </w:tc>
      </w:tr>
      <w:tr w14:paraId="12722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F272BD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配件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076ED7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小成人单管袖带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E54E8F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付</w:t>
            </w:r>
          </w:p>
        </w:tc>
      </w:tr>
      <w:tr w14:paraId="128C0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134963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配件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F09F7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成人单管袖带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31DB4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付</w:t>
            </w:r>
          </w:p>
        </w:tc>
      </w:tr>
      <w:tr w14:paraId="5EC5D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ADDA8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配件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C1AC3A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成人大号单管袖带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4F35B2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付</w:t>
            </w:r>
          </w:p>
        </w:tc>
      </w:tr>
      <w:tr w14:paraId="6EEB1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FB0F4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配件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68195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成人大腿单管袖带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3B05C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付</w:t>
            </w:r>
          </w:p>
        </w:tc>
      </w:tr>
      <w:tr w14:paraId="64645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8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A0E605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配件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8A218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袖带连接线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6238D2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根</w:t>
            </w:r>
          </w:p>
        </w:tc>
      </w:tr>
      <w:tr w14:paraId="49C35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8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65CEE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配件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C86847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袖带接头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BCB0E5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个</w:t>
            </w:r>
          </w:p>
        </w:tc>
      </w:tr>
      <w:tr w14:paraId="42DAA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8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DE46B3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配件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A38FA4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电池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662E9C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块</w:t>
            </w:r>
          </w:p>
        </w:tc>
      </w:tr>
      <w:tr w14:paraId="0DE4A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3E9072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配件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0B6412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采样管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36F03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根</w:t>
            </w:r>
          </w:p>
        </w:tc>
      </w:tr>
      <w:tr w14:paraId="67E82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8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47939B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配件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26ED90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集水杯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F9F176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个</w:t>
            </w:r>
          </w:p>
        </w:tc>
      </w:tr>
      <w:tr w14:paraId="1C483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8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508DA0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配件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58E13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气道接头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6AF9F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个</w:t>
            </w:r>
          </w:p>
        </w:tc>
      </w:tr>
      <w:tr w14:paraId="17C5C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2D82BC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配件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ACEC4D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电源线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CE0DCD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根</w:t>
            </w:r>
          </w:p>
        </w:tc>
      </w:tr>
      <w:tr w14:paraId="2DCEA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C05863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配件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AEF775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心电图机导联线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8ABE68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套</w:t>
            </w:r>
          </w:p>
        </w:tc>
      </w:tr>
      <w:tr w14:paraId="5953C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F785FA3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配件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8E7DE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吸球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D915C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套</w:t>
            </w:r>
          </w:p>
        </w:tc>
      </w:tr>
      <w:tr w14:paraId="3BDC6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C2E3FA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配件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6E5A5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肢体夹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6226F3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套</w:t>
            </w:r>
          </w:p>
        </w:tc>
      </w:tr>
    </w:tbl>
    <w:p w14:paraId="22D27927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47"/>
    <w:rsid w:val="00055904"/>
    <w:rsid w:val="00057B51"/>
    <w:rsid w:val="000A4987"/>
    <w:rsid w:val="001515D2"/>
    <w:rsid w:val="00160592"/>
    <w:rsid w:val="00231F47"/>
    <w:rsid w:val="003658E2"/>
    <w:rsid w:val="00367B83"/>
    <w:rsid w:val="0044451F"/>
    <w:rsid w:val="00493A47"/>
    <w:rsid w:val="005917EA"/>
    <w:rsid w:val="005926A6"/>
    <w:rsid w:val="006E6F0F"/>
    <w:rsid w:val="00707325"/>
    <w:rsid w:val="007C0B72"/>
    <w:rsid w:val="00853800"/>
    <w:rsid w:val="00893E64"/>
    <w:rsid w:val="008A6BA7"/>
    <w:rsid w:val="00997D3C"/>
    <w:rsid w:val="009A27CA"/>
    <w:rsid w:val="00A13036"/>
    <w:rsid w:val="00A42828"/>
    <w:rsid w:val="00B061C0"/>
    <w:rsid w:val="00C1567C"/>
    <w:rsid w:val="00D05C21"/>
    <w:rsid w:val="00D31959"/>
    <w:rsid w:val="00D36E7F"/>
    <w:rsid w:val="00D37AE0"/>
    <w:rsid w:val="00D436D9"/>
    <w:rsid w:val="00D61B06"/>
    <w:rsid w:val="00DC41C3"/>
    <w:rsid w:val="00EB18FA"/>
    <w:rsid w:val="00ED5015"/>
    <w:rsid w:val="02544BD0"/>
    <w:rsid w:val="0E236ED2"/>
    <w:rsid w:val="0F763231"/>
    <w:rsid w:val="201505B0"/>
    <w:rsid w:val="2BCB6406"/>
    <w:rsid w:val="39063197"/>
    <w:rsid w:val="3DF41725"/>
    <w:rsid w:val="42AE426E"/>
    <w:rsid w:val="48ED774E"/>
    <w:rsid w:val="4DD352E7"/>
    <w:rsid w:val="51614929"/>
    <w:rsid w:val="590810BD"/>
    <w:rsid w:val="5F122487"/>
    <w:rsid w:val="61655E91"/>
    <w:rsid w:val="644F5E92"/>
    <w:rsid w:val="705F7A5E"/>
    <w:rsid w:val="7B0C75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5"/>
    <w:qFormat/>
    <w:uiPriority w:val="0"/>
    <w:pPr>
      <w:tabs>
        <w:tab w:val="left" w:pos="1500"/>
      </w:tabs>
      <w:spacing w:line="360" w:lineRule="auto"/>
    </w:pPr>
    <w:rPr>
      <w:rFonts w:ascii="宋体" w:hAnsi="宋体" w:cs="Times New Roman"/>
      <w:sz w:val="24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nhideWhenUsed/>
    <w:qFormat/>
    <w:uiPriority w:val="99"/>
    <w:rPr>
      <w:color w:val="7E1FAD"/>
      <w:u w:val="single"/>
    </w:rPr>
  </w:style>
  <w:style w:type="character" w:styleId="9">
    <w:name w:val="Hyperlink"/>
    <w:basedOn w:val="6"/>
    <w:unhideWhenUsed/>
    <w:qFormat/>
    <w:uiPriority w:val="99"/>
    <w:rPr>
      <w:color w:val="0026E5"/>
      <w:u w:val="single"/>
    </w:rPr>
  </w:style>
  <w:style w:type="character" w:customStyle="1" w:styleId="10">
    <w:name w:val="font81"/>
    <w:basedOn w:val="6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11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页眉 Char"/>
    <w:basedOn w:val="6"/>
    <w:link w:val="4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5">
    <w:name w:val="正文文本 Char"/>
    <w:basedOn w:val="6"/>
    <w:link w:val="2"/>
    <w:qFormat/>
    <w:uiPriority w:val="0"/>
    <w:rPr>
      <w:rFonts w:ascii="宋体" w:hAnsi="宋体"/>
      <w:kern w:val="2"/>
      <w:sz w:val="24"/>
      <w:szCs w:val="24"/>
    </w:rPr>
  </w:style>
  <w:style w:type="paragraph" w:customStyle="1" w:styleId="1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17">
    <w:name w:val="xl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18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19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2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583</Words>
  <Characters>595</Characters>
  <Lines>13</Lines>
  <Paragraphs>3</Paragraphs>
  <TotalTime>66</TotalTime>
  <ScaleCrop>false</ScaleCrop>
  <LinksUpToDate>false</LinksUpToDate>
  <CharactersWithSpaces>625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2025-08-18T00:32:00Z</dcterms:created>
  <dc:creator>设备处</dc:creator>
  <cp:lastModifiedBy>forest</cp:lastModifiedBy>
  <cp:lastPrinted>2026-04-07T02:40:00Z</cp:lastPrinted>
  <dcterms:modified xsi:type="dcterms:W3CDTF">2026-04-07T07:10:05Z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9C2D45A65B404F6C8F068F3DC0D28950_13</vt:lpwstr>
  </property>
  <property fmtid="{D5CDD505-2E9C-101B-9397-08002B2CF9AE}" pid="4" name="KSOTemplateDocerSaveRecord">
    <vt:lpwstr>eyJoZGlkIjoiMjk4ZGUxM2UwZmY0OGQ5ODczYzJkYzhmMzNiMjIyNGEiLCJ1c2VySWQiOiIxMjIwMTMwNDEwIn0=</vt:lpwstr>
  </property>
</Properties>
</file>